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7802F71A" w:rsidR="00382748" w:rsidRDefault="00F825BD" w:rsidP="00374788">
      <w:pPr>
        <w:spacing w:after="0"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6469EE">
        <w:rPr>
          <w:rFonts w:ascii="Arial" w:hAnsi="Arial" w:cs="Arial"/>
          <w:b/>
          <w:bCs/>
          <w:sz w:val="24"/>
          <w:szCs w:val="24"/>
        </w:rPr>
        <w:t>23</w:t>
      </w:r>
      <w:r w:rsidRPr="005461B1">
        <w:rPr>
          <w:rFonts w:ascii="Arial" w:hAnsi="Arial" w:cs="Arial"/>
          <w:b/>
          <w:bCs/>
          <w:sz w:val="24"/>
          <w:szCs w:val="24"/>
        </w:rPr>
        <w:t>/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0</w:t>
      </w:r>
      <w:r w:rsidR="00C43EEB">
        <w:rPr>
          <w:rFonts w:ascii="Arial" w:hAnsi="Arial" w:cs="Arial"/>
          <w:b/>
          <w:bCs/>
          <w:sz w:val="24"/>
          <w:szCs w:val="24"/>
        </w:rPr>
        <w:t>3</w:t>
      </w:r>
      <w:r w:rsidRPr="005461B1">
        <w:rPr>
          <w:rFonts w:ascii="Arial" w:hAnsi="Arial" w:cs="Arial"/>
          <w:b/>
          <w:bCs/>
          <w:sz w:val="24"/>
          <w:szCs w:val="24"/>
        </w:rPr>
        <w:t>/202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6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0B7A54" w:rsidRPr="000B7A54">
        <w:rPr>
          <w:rFonts w:ascii="Arial" w:hAnsi="Arial" w:cs="Arial"/>
          <w:b/>
          <w:bCs/>
          <w:sz w:val="24"/>
          <w:szCs w:val="24"/>
        </w:rPr>
        <w:t>17</w:t>
      </w:r>
      <w:r w:rsidRPr="000B7A54">
        <w:rPr>
          <w:rFonts w:ascii="Arial" w:hAnsi="Arial" w:cs="Arial"/>
          <w:b/>
          <w:bCs/>
          <w:sz w:val="24"/>
          <w:szCs w:val="24"/>
        </w:rPr>
        <w:t>:</w:t>
      </w:r>
      <w:r w:rsidR="000B7A54" w:rsidRPr="000B7A54">
        <w:rPr>
          <w:rFonts w:ascii="Arial" w:hAnsi="Arial" w:cs="Arial"/>
          <w:b/>
          <w:bCs/>
          <w:sz w:val="24"/>
          <w:szCs w:val="24"/>
        </w:rPr>
        <w:t>5</w:t>
      </w:r>
      <w:r w:rsidR="00C263F8" w:rsidRPr="000B7A54">
        <w:rPr>
          <w:rFonts w:ascii="Arial" w:hAnsi="Arial" w:cs="Arial"/>
          <w:b/>
          <w:bCs/>
          <w:sz w:val="24"/>
          <w:szCs w:val="24"/>
        </w:rPr>
        <w:t>0</w:t>
      </w:r>
      <w:r w:rsidRPr="000B7A54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5665CBB1" w14:textId="77777777" w:rsidR="00DA362E" w:rsidRPr="00F91F77" w:rsidRDefault="00DA362E" w:rsidP="00E9365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C13793" w14:textId="4F345E12" w:rsidR="00D27E9D" w:rsidRDefault="00661C12" w:rsidP="006469EE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75118">
        <w:rPr>
          <w:rFonts w:ascii="Arial" w:hAnsi="Arial" w:cs="Arial"/>
          <w:iCs/>
          <w:sz w:val="24"/>
          <w:szCs w:val="24"/>
        </w:rPr>
        <w:t xml:space="preserve">Aos </w:t>
      </w:r>
      <w:r w:rsidR="006469EE">
        <w:rPr>
          <w:rFonts w:ascii="Arial" w:hAnsi="Arial" w:cs="Arial"/>
          <w:iCs/>
          <w:sz w:val="24"/>
          <w:szCs w:val="24"/>
        </w:rPr>
        <w:t>vinte três</w:t>
      </w:r>
      <w:r w:rsidR="00607D36" w:rsidRPr="00F75118">
        <w:rPr>
          <w:rFonts w:ascii="Arial" w:hAnsi="Arial" w:cs="Arial"/>
          <w:iCs/>
          <w:sz w:val="24"/>
          <w:szCs w:val="24"/>
        </w:rPr>
        <w:t xml:space="preserve"> </w:t>
      </w:r>
      <w:r w:rsidRPr="00F75118">
        <w:rPr>
          <w:rFonts w:ascii="Arial" w:hAnsi="Arial" w:cs="Arial"/>
          <w:iCs/>
          <w:sz w:val="24"/>
          <w:szCs w:val="24"/>
        </w:rPr>
        <w:t>(</w:t>
      </w:r>
      <w:r w:rsidR="006469EE">
        <w:rPr>
          <w:rFonts w:ascii="Arial" w:hAnsi="Arial" w:cs="Arial"/>
          <w:iCs/>
          <w:sz w:val="24"/>
          <w:szCs w:val="24"/>
        </w:rPr>
        <w:t>23</w:t>
      </w:r>
      <w:r w:rsidRPr="00F75118">
        <w:rPr>
          <w:rFonts w:ascii="Arial" w:hAnsi="Arial" w:cs="Arial"/>
          <w:iCs/>
          <w:sz w:val="24"/>
          <w:szCs w:val="24"/>
        </w:rPr>
        <w:t xml:space="preserve">) dias do mês de </w:t>
      </w:r>
      <w:r w:rsidR="005A3B2A" w:rsidRPr="00F75118">
        <w:rPr>
          <w:rFonts w:ascii="Arial" w:hAnsi="Arial" w:cs="Arial"/>
          <w:iCs/>
          <w:sz w:val="24"/>
          <w:szCs w:val="24"/>
        </w:rPr>
        <w:t>março</w:t>
      </w:r>
      <w:r w:rsidRPr="00F75118">
        <w:rPr>
          <w:rFonts w:ascii="Arial" w:hAnsi="Arial" w:cs="Arial"/>
          <w:iCs/>
          <w:sz w:val="24"/>
          <w:szCs w:val="24"/>
        </w:rPr>
        <w:t xml:space="preserve"> (0</w:t>
      </w:r>
      <w:r w:rsidR="005A3B2A" w:rsidRPr="00F75118">
        <w:rPr>
          <w:rFonts w:ascii="Arial" w:hAnsi="Arial" w:cs="Arial"/>
          <w:iCs/>
          <w:sz w:val="24"/>
          <w:szCs w:val="24"/>
        </w:rPr>
        <w:t>3</w:t>
      </w:r>
      <w:r w:rsidRPr="00F75118">
        <w:rPr>
          <w:rFonts w:ascii="Arial" w:hAnsi="Arial" w:cs="Arial"/>
          <w:iCs/>
          <w:sz w:val="24"/>
          <w:szCs w:val="24"/>
        </w:rPr>
        <w:t xml:space="preserve">) de dois mil e vinte e seis (2026), às </w:t>
      </w:r>
      <w:r w:rsidR="000B7A54">
        <w:rPr>
          <w:rFonts w:ascii="Arial" w:hAnsi="Arial" w:cs="Arial"/>
          <w:iCs/>
          <w:sz w:val="24"/>
          <w:szCs w:val="24"/>
        </w:rPr>
        <w:t xml:space="preserve">dezessete horas  e cinquenta minutos </w:t>
      </w:r>
      <w:r w:rsidRPr="000B7A54">
        <w:rPr>
          <w:rFonts w:ascii="Arial" w:hAnsi="Arial" w:cs="Arial"/>
          <w:iCs/>
          <w:sz w:val="24"/>
          <w:szCs w:val="24"/>
        </w:rPr>
        <w:t xml:space="preserve"> (</w:t>
      </w:r>
      <w:r w:rsidR="000B7A54" w:rsidRPr="000B7A54">
        <w:rPr>
          <w:rFonts w:ascii="Arial" w:hAnsi="Arial" w:cs="Arial"/>
          <w:iCs/>
          <w:sz w:val="24"/>
          <w:szCs w:val="24"/>
        </w:rPr>
        <w:t>17</w:t>
      </w:r>
      <w:r w:rsidRPr="000B7A54">
        <w:rPr>
          <w:rFonts w:ascii="Arial" w:hAnsi="Arial" w:cs="Arial"/>
          <w:iCs/>
          <w:sz w:val="24"/>
          <w:szCs w:val="24"/>
        </w:rPr>
        <w:t>h</w:t>
      </w:r>
      <w:r w:rsidR="000B7A54" w:rsidRPr="000B7A54">
        <w:rPr>
          <w:rFonts w:ascii="Arial" w:hAnsi="Arial" w:cs="Arial"/>
          <w:iCs/>
          <w:sz w:val="24"/>
          <w:szCs w:val="24"/>
        </w:rPr>
        <w:t>5</w:t>
      </w:r>
      <w:r w:rsidRPr="000B7A54">
        <w:rPr>
          <w:rFonts w:ascii="Arial" w:hAnsi="Arial" w:cs="Arial"/>
          <w:iCs/>
          <w:sz w:val="24"/>
          <w:szCs w:val="24"/>
        </w:rPr>
        <w:t>0),</w:t>
      </w:r>
      <w:r w:rsidRPr="00F75118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F7511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F75118">
        <w:rPr>
          <w:rFonts w:ascii="Arial" w:hAnsi="Arial" w:cs="Arial"/>
          <w:iCs/>
          <w:sz w:val="24"/>
          <w:szCs w:val="24"/>
        </w:rPr>
        <w:t xml:space="preserve">– Presidente e Siguimar Schvanz – PP – Relator e a Vereadora Eliza Ramlow Soares – PL – Membro. </w:t>
      </w:r>
      <w:r w:rsidR="00F75118" w:rsidRPr="00F75118">
        <w:rPr>
          <w:rFonts w:ascii="Arial" w:hAnsi="Arial" w:cs="Arial"/>
          <w:iCs/>
          <w:sz w:val="24"/>
          <w:szCs w:val="24"/>
        </w:rPr>
        <w:t xml:space="preserve">Após os cumprimentos iniciais, passou-se à análise da </w:t>
      </w:r>
      <w:r w:rsidR="00F75118" w:rsidRPr="00FD4334">
        <w:rPr>
          <w:rFonts w:ascii="Arial" w:hAnsi="Arial" w:cs="Arial"/>
          <w:iCs/>
          <w:sz w:val="24"/>
          <w:szCs w:val="24"/>
        </w:rPr>
        <w:t>seguinte proposição</w:t>
      </w:r>
      <w:r w:rsidR="00517AFF">
        <w:rPr>
          <w:rFonts w:ascii="Arial" w:hAnsi="Arial" w:cs="Arial"/>
          <w:iCs/>
          <w:sz w:val="24"/>
          <w:szCs w:val="24"/>
        </w:rPr>
        <w:t xml:space="preserve">: </w:t>
      </w:r>
      <w:r w:rsidR="00517AFF" w:rsidRPr="00517AFF">
        <w:rPr>
          <w:rFonts w:ascii="Arial" w:hAnsi="Arial" w:cs="Arial"/>
          <w:iCs/>
          <w:sz w:val="24"/>
          <w:szCs w:val="24"/>
        </w:rPr>
        <w:t>PROJETO DE LEI Nº 10/2026 QUE AUTORIZA AO CHEFE DO PODER EXECUTIVO A CELEBRAR TERMO ADITIVO AO CONVÊNIO FMS Nº 003/2025</w:t>
      </w:r>
      <w:r w:rsidR="00517AFF">
        <w:rPr>
          <w:rFonts w:ascii="Arial" w:hAnsi="Arial" w:cs="Arial"/>
          <w:iCs/>
          <w:sz w:val="24"/>
          <w:szCs w:val="24"/>
        </w:rPr>
        <w:t xml:space="preserve">. </w:t>
      </w:r>
      <w:r w:rsidR="00D27E9D" w:rsidRPr="00D27E9D">
        <w:rPr>
          <w:rFonts w:ascii="Arial" w:hAnsi="Arial" w:cs="Arial"/>
          <w:iCs/>
          <w:sz w:val="24"/>
          <w:szCs w:val="24"/>
        </w:rPr>
        <w:t>A Comissão procedeu à análise do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referido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projeto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e emitiu 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respectivo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parecer</w:t>
      </w:r>
      <w:r w:rsidR="00FD4334">
        <w:rPr>
          <w:rFonts w:ascii="Arial" w:hAnsi="Arial" w:cs="Arial"/>
          <w:iCs/>
          <w:sz w:val="24"/>
          <w:szCs w:val="24"/>
        </w:rPr>
        <w:t>es</w:t>
      </w:r>
      <w:r w:rsidR="00D27E9D" w:rsidRPr="00D27E9D">
        <w:rPr>
          <w:rFonts w:ascii="Arial" w:hAnsi="Arial" w:cs="Arial"/>
          <w:iCs/>
          <w:sz w:val="24"/>
          <w:szCs w:val="24"/>
        </w:rPr>
        <w:t>, 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35D92535" w14:textId="77777777" w:rsidR="00F75118" w:rsidRDefault="00F75118" w:rsidP="006469EE">
      <w:pPr>
        <w:spacing w:after="0" w:line="360" w:lineRule="auto"/>
        <w:jc w:val="both"/>
        <w:rPr>
          <w:rFonts w:ascii="Arial" w:hAnsi="Arial" w:cs="Arial"/>
          <w:i/>
          <w:iCs/>
          <w:szCs w:val="24"/>
        </w:rPr>
      </w:pPr>
    </w:p>
    <w:p w14:paraId="653CC0C8" w14:textId="77777777" w:rsidR="00F75118" w:rsidRDefault="00F75118" w:rsidP="006469EE">
      <w:pPr>
        <w:spacing w:after="0" w:line="360" w:lineRule="auto"/>
        <w:jc w:val="both"/>
        <w:rPr>
          <w:rFonts w:ascii="Arial" w:hAnsi="Arial" w:cs="Arial"/>
          <w:i/>
          <w:iCs/>
          <w:szCs w:val="24"/>
        </w:rPr>
      </w:pPr>
    </w:p>
    <w:p w14:paraId="503B954E" w14:textId="1D7C41AE" w:rsidR="001006C0" w:rsidRPr="00CF0CFF" w:rsidRDefault="009D319B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B83E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375662E5" w:rsidR="001D7637" w:rsidRDefault="001D7637" w:rsidP="006469E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 w:rsidR="00743D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6469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2E7A9A55" w:rsidR="00776C54" w:rsidRDefault="00776C54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</w:t>
      </w:r>
      <w:r w:rsidR="007F3788">
        <w:rPr>
          <w:rFonts w:ascii="Arial" w:hAnsi="Arial" w:cs="Arial"/>
          <w:sz w:val="24"/>
          <w:szCs w:val="24"/>
        </w:rPr>
        <w:t xml:space="preserve"> VERA MOÇA M. HOFFMANN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2201102" w14:textId="105B8051" w:rsidR="003566DD" w:rsidRPr="00C55277" w:rsidRDefault="00776C54" w:rsidP="006469EE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F3788">
        <w:rPr>
          <w:rFonts w:ascii="Arial" w:hAnsi="Arial" w:cs="Arial"/>
          <w:sz w:val="24"/>
          <w:szCs w:val="24"/>
        </w:rPr>
        <w:t>Assessora</w:t>
      </w:r>
      <w:r>
        <w:rPr>
          <w:rFonts w:ascii="Arial" w:hAnsi="Arial" w:cs="Arial"/>
          <w:sz w:val="24"/>
          <w:szCs w:val="24"/>
        </w:rPr>
        <w:t xml:space="preserve"> Legislativa</w:t>
      </w: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C031" w14:textId="77777777" w:rsidR="00B87838" w:rsidRDefault="00B87838" w:rsidP="004A0072">
      <w:pPr>
        <w:spacing w:after="0" w:line="240" w:lineRule="auto"/>
      </w:pPr>
      <w:r>
        <w:separator/>
      </w:r>
    </w:p>
  </w:endnote>
  <w:endnote w:type="continuationSeparator" w:id="0">
    <w:p w14:paraId="7889DB6E" w14:textId="77777777" w:rsidR="00B87838" w:rsidRDefault="00B87838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A15B" w14:textId="77777777" w:rsidR="00B87838" w:rsidRDefault="00B87838" w:rsidP="004A0072">
      <w:pPr>
        <w:spacing w:after="0" w:line="240" w:lineRule="auto"/>
      </w:pPr>
      <w:r>
        <w:separator/>
      </w:r>
    </w:p>
  </w:footnote>
  <w:footnote w:type="continuationSeparator" w:id="0">
    <w:p w14:paraId="00041DA4" w14:textId="77777777" w:rsidR="00B87838" w:rsidRDefault="00B87838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B87838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35793539" r:id="rId2"/>
      </w:object>
    </w:r>
    <w:r w:rsidR="009B5EE0">
      <w:tab/>
      <w:t xml:space="preserve">           </w:t>
    </w:r>
  </w:p>
  <w:p w14:paraId="2B648095" w14:textId="76735AE5" w:rsidR="009B5EE0" w:rsidRPr="00CB756F" w:rsidRDefault="009B5EE0" w:rsidP="00F9623C">
    <w:pPr>
      <w:pStyle w:val="Ttulo1"/>
      <w:spacing w:line="260" w:lineRule="atLeast"/>
      <w:jc w:val="center"/>
      <w:rPr>
        <w:rFonts w:ascii="Arial" w:hAnsi="Arial" w:cs="Arial"/>
        <w:sz w:val="38"/>
        <w:szCs w:val="38"/>
      </w:rPr>
    </w:pPr>
    <w:r w:rsidRPr="00CB756F">
      <w:rPr>
        <w:rFonts w:ascii="Arial" w:hAnsi="Arial" w:cs="Arial"/>
        <w:sz w:val="38"/>
        <w:szCs w:val="38"/>
      </w:rPr>
      <w:t>Câmara Municipal de Santa Maria de Jetibá</w:t>
    </w:r>
  </w:p>
  <w:p w14:paraId="49A59444" w14:textId="4272F17C" w:rsidR="009B5EE0" w:rsidRPr="00CB756F" w:rsidRDefault="009B5EE0" w:rsidP="00F9623C">
    <w:pPr>
      <w:jc w:val="center"/>
      <w:rPr>
        <w:rFonts w:ascii="Arial" w:hAnsi="Arial" w:cs="Arial"/>
        <w:sz w:val="24"/>
        <w:szCs w:val="24"/>
      </w:rPr>
    </w:pPr>
    <w:r w:rsidRPr="00CB756F">
      <w:rPr>
        <w:rFonts w:ascii="Arial" w:hAnsi="Arial" w:cs="Arial"/>
        <w:sz w:val="24"/>
        <w:szCs w:val="24"/>
      </w:rPr>
      <w:t>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567EB"/>
    <w:rsid w:val="00063ACD"/>
    <w:rsid w:val="00071D12"/>
    <w:rsid w:val="0008309D"/>
    <w:rsid w:val="0009338B"/>
    <w:rsid w:val="0009725C"/>
    <w:rsid w:val="000A0ED9"/>
    <w:rsid w:val="000B0775"/>
    <w:rsid w:val="000B5594"/>
    <w:rsid w:val="000B77F1"/>
    <w:rsid w:val="000B7A54"/>
    <w:rsid w:val="000C0163"/>
    <w:rsid w:val="000C089F"/>
    <w:rsid w:val="000C1826"/>
    <w:rsid w:val="000C3CCD"/>
    <w:rsid w:val="000C4AB6"/>
    <w:rsid w:val="000C4BB2"/>
    <w:rsid w:val="000C795C"/>
    <w:rsid w:val="000D3D27"/>
    <w:rsid w:val="000E7F81"/>
    <w:rsid w:val="000F18EB"/>
    <w:rsid w:val="000F4B64"/>
    <w:rsid w:val="00100070"/>
    <w:rsid w:val="001006C0"/>
    <w:rsid w:val="001041CF"/>
    <w:rsid w:val="00104D95"/>
    <w:rsid w:val="00116002"/>
    <w:rsid w:val="001166EF"/>
    <w:rsid w:val="00122468"/>
    <w:rsid w:val="00123C1D"/>
    <w:rsid w:val="001261E3"/>
    <w:rsid w:val="00130095"/>
    <w:rsid w:val="00154CD5"/>
    <w:rsid w:val="00162847"/>
    <w:rsid w:val="001638A1"/>
    <w:rsid w:val="001657DD"/>
    <w:rsid w:val="0016784D"/>
    <w:rsid w:val="00171836"/>
    <w:rsid w:val="00172316"/>
    <w:rsid w:val="00175E48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0704"/>
    <w:rsid w:val="00233D59"/>
    <w:rsid w:val="00237329"/>
    <w:rsid w:val="00250893"/>
    <w:rsid w:val="00250F19"/>
    <w:rsid w:val="002510DB"/>
    <w:rsid w:val="002534B3"/>
    <w:rsid w:val="0026158D"/>
    <w:rsid w:val="00265E76"/>
    <w:rsid w:val="00291EF9"/>
    <w:rsid w:val="002971F2"/>
    <w:rsid w:val="002A1E76"/>
    <w:rsid w:val="002A7D97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107A7"/>
    <w:rsid w:val="00322BD4"/>
    <w:rsid w:val="00327FDD"/>
    <w:rsid w:val="00332541"/>
    <w:rsid w:val="003357ED"/>
    <w:rsid w:val="00336002"/>
    <w:rsid w:val="003438AA"/>
    <w:rsid w:val="00354647"/>
    <w:rsid w:val="00354BFF"/>
    <w:rsid w:val="003566DD"/>
    <w:rsid w:val="0036631A"/>
    <w:rsid w:val="003726B2"/>
    <w:rsid w:val="00374788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C0154"/>
    <w:rsid w:val="003D29D7"/>
    <w:rsid w:val="003D33AF"/>
    <w:rsid w:val="003D3BB9"/>
    <w:rsid w:val="003D3C0B"/>
    <w:rsid w:val="003E2F11"/>
    <w:rsid w:val="003F575F"/>
    <w:rsid w:val="00401595"/>
    <w:rsid w:val="00404CB3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1883"/>
    <w:rsid w:val="00473743"/>
    <w:rsid w:val="00475B17"/>
    <w:rsid w:val="00486C85"/>
    <w:rsid w:val="004A0072"/>
    <w:rsid w:val="004A5531"/>
    <w:rsid w:val="004C03C5"/>
    <w:rsid w:val="004D2FA8"/>
    <w:rsid w:val="004D45C9"/>
    <w:rsid w:val="004D6B8F"/>
    <w:rsid w:val="004E6503"/>
    <w:rsid w:val="004E7827"/>
    <w:rsid w:val="00505E54"/>
    <w:rsid w:val="00510886"/>
    <w:rsid w:val="00511667"/>
    <w:rsid w:val="00515D62"/>
    <w:rsid w:val="00517AFF"/>
    <w:rsid w:val="00522C2C"/>
    <w:rsid w:val="0053078C"/>
    <w:rsid w:val="005359C6"/>
    <w:rsid w:val="0054304A"/>
    <w:rsid w:val="0054363A"/>
    <w:rsid w:val="00545A53"/>
    <w:rsid w:val="005461B1"/>
    <w:rsid w:val="00547801"/>
    <w:rsid w:val="00554137"/>
    <w:rsid w:val="00587BCB"/>
    <w:rsid w:val="00596BCA"/>
    <w:rsid w:val="005A3B2A"/>
    <w:rsid w:val="005A54F6"/>
    <w:rsid w:val="005B4BD0"/>
    <w:rsid w:val="005D02BC"/>
    <w:rsid w:val="005E1D01"/>
    <w:rsid w:val="005E22F0"/>
    <w:rsid w:val="005E3119"/>
    <w:rsid w:val="005E4FFE"/>
    <w:rsid w:val="005F7D77"/>
    <w:rsid w:val="00602F4C"/>
    <w:rsid w:val="006041F8"/>
    <w:rsid w:val="00607D36"/>
    <w:rsid w:val="00620701"/>
    <w:rsid w:val="00620789"/>
    <w:rsid w:val="006243AB"/>
    <w:rsid w:val="00624D89"/>
    <w:rsid w:val="00627C0E"/>
    <w:rsid w:val="006364B7"/>
    <w:rsid w:val="006434FD"/>
    <w:rsid w:val="00646414"/>
    <w:rsid w:val="006469EE"/>
    <w:rsid w:val="006606F2"/>
    <w:rsid w:val="00661C12"/>
    <w:rsid w:val="00665679"/>
    <w:rsid w:val="00684A20"/>
    <w:rsid w:val="006A2DE2"/>
    <w:rsid w:val="006A51C4"/>
    <w:rsid w:val="006B4F78"/>
    <w:rsid w:val="006C15A5"/>
    <w:rsid w:val="006E351E"/>
    <w:rsid w:val="006E6314"/>
    <w:rsid w:val="006F06F7"/>
    <w:rsid w:val="006F49A3"/>
    <w:rsid w:val="00700B07"/>
    <w:rsid w:val="00712ECB"/>
    <w:rsid w:val="007144D6"/>
    <w:rsid w:val="0071453E"/>
    <w:rsid w:val="007178CB"/>
    <w:rsid w:val="00726602"/>
    <w:rsid w:val="00730793"/>
    <w:rsid w:val="00743DF6"/>
    <w:rsid w:val="00745F48"/>
    <w:rsid w:val="00760DFA"/>
    <w:rsid w:val="0077208D"/>
    <w:rsid w:val="00776C54"/>
    <w:rsid w:val="00777F8D"/>
    <w:rsid w:val="00780AC5"/>
    <w:rsid w:val="00787947"/>
    <w:rsid w:val="00791D8A"/>
    <w:rsid w:val="00793BF1"/>
    <w:rsid w:val="0079760D"/>
    <w:rsid w:val="007A56D0"/>
    <w:rsid w:val="007A5C64"/>
    <w:rsid w:val="007A7A22"/>
    <w:rsid w:val="007B185F"/>
    <w:rsid w:val="007B486E"/>
    <w:rsid w:val="007B4C72"/>
    <w:rsid w:val="007B61EB"/>
    <w:rsid w:val="007B683A"/>
    <w:rsid w:val="007C7EE8"/>
    <w:rsid w:val="007E3172"/>
    <w:rsid w:val="007E57A0"/>
    <w:rsid w:val="007F1688"/>
    <w:rsid w:val="007F3788"/>
    <w:rsid w:val="007F4116"/>
    <w:rsid w:val="008023EC"/>
    <w:rsid w:val="00802A25"/>
    <w:rsid w:val="008103F3"/>
    <w:rsid w:val="00815DED"/>
    <w:rsid w:val="00822742"/>
    <w:rsid w:val="00834598"/>
    <w:rsid w:val="00847CEB"/>
    <w:rsid w:val="00853954"/>
    <w:rsid w:val="0085418F"/>
    <w:rsid w:val="00877259"/>
    <w:rsid w:val="0089181C"/>
    <w:rsid w:val="00891C27"/>
    <w:rsid w:val="008A354D"/>
    <w:rsid w:val="008A5A8F"/>
    <w:rsid w:val="008B48CA"/>
    <w:rsid w:val="008B5B70"/>
    <w:rsid w:val="008D02AB"/>
    <w:rsid w:val="008D6E41"/>
    <w:rsid w:val="008E3B4F"/>
    <w:rsid w:val="008E3C6A"/>
    <w:rsid w:val="008E6E96"/>
    <w:rsid w:val="008E71CB"/>
    <w:rsid w:val="00905196"/>
    <w:rsid w:val="00911D9D"/>
    <w:rsid w:val="00915151"/>
    <w:rsid w:val="00921BFD"/>
    <w:rsid w:val="00933B8A"/>
    <w:rsid w:val="00934C7A"/>
    <w:rsid w:val="00941FC8"/>
    <w:rsid w:val="009464D5"/>
    <w:rsid w:val="009470A6"/>
    <w:rsid w:val="009479CB"/>
    <w:rsid w:val="00953859"/>
    <w:rsid w:val="009569B7"/>
    <w:rsid w:val="00971BEF"/>
    <w:rsid w:val="00974FD1"/>
    <w:rsid w:val="00994447"/>
    <w:rsid w:val="009A0B97"/>
    <w:rsid w:val="009A605B"/>
    <w:rsid w:val="009A64F4"/>
    <w:rsid w:val="009B2E32"/>
    <w:rsid w:val="009B5EE0"/>
    <w:rsid w:val="009B7DA2"/>
    <w:rsid w:val="009C1239"/>
    <w:rsid w:val="009C5C9E"/>
    <w:rsid w:val="009D319B"/>
    <w:rsid w:val="009D6A2A"/>
    <w:rsid w:val="009E046F"/>
    <w:rsid w:val="009F52A5"/>
    <w:rsid w:val="009F7C06"/>
    <w:rsid w:val="00A0003F"/>
    <w:rsid w:val="00A03C50"/>
    <w:rsid w:val="00A101B2"/>
    <w:rsid w:val="00A36994"/>
    <w:rsid w:val="00A36F9C"/>
    <w:rsid w:val="00A46AC6"/>
    <w:rsid w:val="00A477DC"/>
    <w:rsid w:val="00A566BE"/>
    <w:rsid w:val="00A712B4"/>
    <w:rsid w:val="00A7332E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E3EFD"/>
    <w:rsid w:val="00AE71DD"/>
    <w:rsid w:val="00AF107C"/>
    <w:rsid w:val="00AF3A34"/>
    <w:rsid w:val="00B1413C"/>
    <w:rsid w:val="00B16A51"/>
    <w:rsid w:val="00B228F9"/>
    <w:rsid w:val="00B27A14"/>
    <w:rsid w:val="00B44065"/>
    <w:rsid w:val="00B453F4"/>
    <w:rsid w:val="00B45434"/>
    <w:rsid w:val="00B57D00"/>
    <w:rsid w:val="00B751EF"/>
    <w:rsid w:val="00B83E09"/>
    <w:rsid w:val="00B87838"/>
    <w:rsid w:val="00BA34AA"/>
    <w:rsid w:val="00BA5598"/>
    <w:rsid w:val="00BA5EC2"/>
    <w:rsid w:val="00BA672F"/>
    <w:rsid w:val="00BA7133"/>
    <w:rsid w:val="00BB2660"/>
    <w:rsid w:val="00BB2A9E"/>
    <w:rsid w:val="00BB6F79"/>
    <w:rsid w:val="00BC44CA"/>
    <w:rsid w:val="00BC6534"/>
    <w:rsid w:val="00BC6C36"/>
    <w:rsid w:val="00BD07D2"/>
    <w:rsid w:val="00BE2248"/>
    <w:rsid w:val="00BF171A"/>
    <w:rsid w:val="00BF29A0"/>
    <w:rsid w:val="00BF4884"/>
    <w:rsid w:val="00BF5BE8"/>
    <w:rsid w:val="00C052D4"/>
    <w:rsid w:val="00C1473B"/>
    <w:rsid w:val="00C14E82"/>
    <w:rsid w:val="00C17E33"/>
    <w:rsid w:val="00C2115C"/>
    <w:rsid w:val="00C23420"/>
    <w:rsid w:val="00C2535C"/>
    <w:rsid w:val="00C258EE"/>
    <w:rsid w:val="00C263F8"/>
    <w:rsid w:val="00C4066F"/>
    <w:rsid w:val="00C43EEB"/>
    <w:rsid w:val="00C4541A"/>
    <w:rsid w:val="00C55277"/>
    <w:rsid w:val="00C5631E"/>
    <w:rsid w:val="00C73900"/>
    <w:rsid w:val="00C873FD"/>
    <w:rsid w:val="00C96485"/>
    <w:rsid w:val="00CA4943"/>
    <w:rsid w:val="00CA76C9"/>
    <w:rsid w:val="00CA78B8"/>
    <w:rsid w:val="00CB144A"/>
    <w:rsid w:val="00CB50CC"/>
    <w:rsid w:val="00CB6B9F"/>
    <w:rsid w:val="00CB756F"/>
    <w:rsid w:val="00CC5E54"/>
    <w:rsid w:val="00CD4F16"/>
    <w:rsid w:val="00CE427A"/>
    <w:rsid w:val="00CF2F9C"/>
    <w:rsid w:val="00CF4C4E"/>
    <w:rsid w:val="00D24CF9"/>
    <w:rsid w:val="00D26474"/>
    <w:rsid w:val="00D27E9D"/>
    <w:rsid w:val="00D308BE"/>
    <w:rsid w:val="00D45538"/>
    <w:rsid w:val="00D477A0"/>
    <w:rsid w:val="00D634F4"/>
    <w:rsid w:val="00D63D59"/>
    <w:rsid w:val="00D6438E"/>
    <w:rsid w:val="00D71EAB"/>
    <w:rsid w:val="00D8690D"/>
    <w:rsid w:val="00D86E52"/>
    <w:rsid w:val="00D916C0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E621C"/>
    <w:rsid w:val="00DF149A"/>
    <w:rsid w:val="00DF677E"/>
    <w:rsid w:val="00E060D7"/>
    <w:rsid w:val="00E164F3"/>
    <w:rsid w:val="00E42CF0"/>
    <w:rsid w:val="00E42FD8"/>
    <w:rsid w:val="00E43737"/>
    <w:rsid w:val="00E45786"/>
    <w:rsid w:val="00E468B7"/>
    <w:rsid w:val="00E4749F"/>
    <w:rsid w:val="00E50806"/>
    <w:rsid w:val="00E705D7"/>
    <w:rsid w:val="00E73BE3"/>
    <w:rsid w:val="00E76BEE"/>
    <w:rsid w:val="00E85247"/>
    <w:rsid w:val="00E9326C"/>
    <w:rsid w:val="00E93653"/>
    <w:rsid w:val="00E9692E"/>
    <w:rsid w:val="00E9760E"/>
    <w:rsid w:val="00EA1238"/>
    <w:rsid w:val="00EB5A1F"/>
    <w:rsid w:val="00EC10DE"/>
    <w:rsid w:val="00EC33BF"/>
    <w:rsid w:val="00EC6C9A"/>
    <w:rsid w:val="00EC7EC4"/>
    <w:rsid w:val="00ED0ECB"/>
    <w:rsid w:val="00ED137B"/>
    <w:rsid w:val="00ED2293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65658"/>
    <w:rsid w:val="00F7316B"/>
    <w:rsid w:val="00F75118"/>
    <w:rsid w:val="00F75F57"/>
    <w:rsid w:val="00F76BB1"/>
    <w:rsid w:val="00F7796E"/>
    <w:rsid w:val="00F8184A"/>
    <w:rsid w:val="00F825BD"/>
    <w:rsid w:val="00F87E8A"/>
    <w:rsid w:val="00F90FAE"/>
    <w:rsid w:val="00F91F77"/>
    <w:rsid w:val="00F9623C"/>
    <w:rsid w:val="00FB1470"/>
    <w:rsid w:val="00FC5A4C"/>
    <w:rsid w:val="00FD4334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04CB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89</cp:revision>
  <cp:lastPrinted>2026-02-20T10:31:00Z</cp:lastPrinted>
  <dcterms:created xsi:type="dcterms:W3CDTF">2025-11-10T23:00:00Z</dcterms:created>
  <dcterms:modified xsi:type="dcterms:W3CDTF">2026-03-23T20:53:00Z</dcterms:modified>
</cp:coreProperties>
</file>